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33" w:rsidRP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5">
        <w:rPr>
          <w:rFonts w:ascii="Times New Roman" w:hAnsi="Times New Roman" w:cs="Times New Roman"/>
          <w:b/>
          <w:sz w:val="28"/>
          <w:szCs w:val="28"/>
        </w:rPr>
        <w:t xml:space="preserve">Итоговая справка </w:t>
      </w:r>
    </w:p>
    <w:p w:rsid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665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BE5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фестиваля-конкурса «Казачья застава»</w:t>
      </w:r>
    </w:p>
    <w:p w:rsid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E5" w:rsidRPr="0098750C" w:rsidRDefault="00DD0BE5" w:rsidP="00DD0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5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5F9" w:rsidRPr="0098750C">
        <w:rPr>
          <w:rFonts w:ascii="Times New Roman" w:hAnsi="Times New Roman" w:cs="Times New Roman"/>
          <w:sz w:val="24"/>
          <w:szCs w:val="24"/>
        </w:rPr>
        <w:t>С 29 июня по 2 июля 2018</w:t>
      </w:r>
      <w:r w:rsidRPr="0098750C">
        <w:rPr>
          <w:rFonts w:ascii="Times New Roman" w:hAnsi="Times New Roman" w:cs="Times New Roman"/>
          <w:sz w:val="24"/>
          <w:szCs w:val="24"/>
        </w:rPr>
        <w:t xml:space="preserve"> года в Санкт – Петербурге состоялся </w:t>
      </w:r>
      <w:r w:rsidRPr="009875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665F9" w:rsidRPr="00987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7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1A25" w:rsidRPr="0098750C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</w:t>
      </w:r>
      <w:r w:rsidRPr="0098750C">
        <w:rPr>
          <w:rFonts w:ascii="Times New Roman" w:hAnsi="Times New Roman" w:cs="Times New Roman"/>
          <w:sz w:val="24"/>
          <w:szCs w:val="24"/>
        </w:rPr>
        <w:t xml:space="preserve"> «Казачья застава».</w:t>
      </w:r>
    </w:p>
    <w:p w:rsidR="00A82C23" w:rsidRPr="0098750C" w:rsidRDefault="00A82C23" w:rsidP="00A82C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t>Объединение детей России, патриотическое воспитание на основе сохранения культуры, традиций и обычаев казачества – основная цель мероприятия.</w:t>
      </w:r>
    </w:p>
    <w:p w:rsidR="00A82C23" w:rsidRPr="0098750C" w:rsidRDefault="00A82C23" w:rsidP="00A82C2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Организаторы фестиваля «Казачья застава» -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общественно-государственная организация 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«Российское военно-историческое общество», Российский этнографический музей, Союз казаков-воинов России и Зарубежья, ДОСААФ России, Автономная некоммерческая организация «Центр патриотического воспитания и туризма «Зарница», Педагогический центр «Каникулы» при поддержке ГБУК Ленинградской области «Дом народного творчества»,  Православного прихода </w:t>
      </w:r>
      <w:proofErr w:type="spellStart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Крестовоздвиженского</w:t>
      </w:r>
      <w:proofErr w:type="spellEnd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казачьего собора г. Санкт-Петербурга, Казачьего землячества на Северо-Западе России «Невская станица» и Православного театра «Странник» г. Санкт-Петербург.</w:t>
      </w:r>
    </w:p>
    <w:p w:rsidR="009156AA" w:rsidRPr="0098750C" w:rsidRDefault="00DD0BE5" w:rsidP="00DD0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t>1</w:t>
      </w:r>
      <w:r w:rsidR="00A82C23" w:rsidRPr="0098750C">
        <w:rPr>
          <w:rFonts w:ascii="Times New Roman" w:eastAsia="Calibri" w:hAnsi="Times New Roman" w:cs="Times New Roman"/>
          <w:sz w:val="24"/>
          <w:szCs w:val="24"/>
        </w:rPr>
        <w:t>4</w:t>
      </w: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 творческих коллективов,</w:t>
      </w:r>
      <w:r w:rsidR="00A82C23" w:rsidRPr="0098750C">
        <w:rPr>
          <w:rFonts w:ascii="Times New Roman" w:eastAsia="Calibri" w:hAnsi="Times New Roman" w:cs="Times New Roman"/>
          <w:sz w:val="24"/>
          <w:szCs w:val="24"/>
        </w:rPr>
        <w:t xml:space="preserve"> 28 солистов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, инструменталисты (всего 192</w:t>
      </w: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а</w:t>
      </w:r>
      <w:r w:rsidRPr="0098750C">
        <w:rPr>
          <w:rFonts w:ascii="Times New Roman" w:eastAsia="Calibri" w:hAnsi="Times New Roman" w:cs="Times New Roman"/>
          <w:sz w:val="24"/>
          <w:szCs w:val="24"/>
        </w:rPr>
        <w:t>) на фестивале представили 11 регионов Российской Федерации:</w:t>
      </w:r>
      <w:r w:rsidR="0098750C" w:rsidRPr="0098750C">
        <w:rPr>
          <w:rFonts w:ascii="Times New Roman" w:eastAsia="Calibri" w:hAnsi="Times New Roman" w:cs="Times New Roman"/>
          <w:sz w:val="24"/>
          <w:szCs w:val="24"/>
        </w:rPr>
        <w:t xml:space="preserve"> Удмуртская Республика, Краснодарский, Камчатский, Приморский, Ставропольский края, Ленинградская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, Мо</w:t>
      </w:r>
      <w:r w:rsidR="0098750C" w:rsidRPr="0098750C">
        <w:rPr>
          <w:rFonts w:ascii="Times New Roman" w:eastAsia="Calibri" w:hAnsi="Times New Roman" w:cs="Times New Roman"/>
          <w:sz w:val="24"/>
          <w:szCs w:val="24"/>
        </w:rPr>
        <w:t>сковская, Омская, Саратовская, Челябинская области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, город Санкт-Петербург.</w:t>
      </w:r>
    </w:p>
    <w:p w:rsidR="009156AA" w:rsidRPr="0098750C" w:rsidRDefault="009156AA" w:rsidP="009156A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программу фестиваля входило ознакомление с историческими и культурными памятниками Санкт-Петербурга: обзорная автобусная экскурсия по городу, экскурсия по Свято-Троицкой Александро-Невской Лавре</w:t>
      </w:r>
      <w:r w:rsidR="00833879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Российскому этнографическому музею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Казанского собора и Петропавловской крепости, Эрмитажа, </w:t>
      </w:r>
      <w:r w:rsidR="00833879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загородная экскурсия в Петергоф с прогулкой по нижнему парку с фонтанами и экскурсией в Екатерининский корпус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56AA" w:rsidRDefault="009156AA" w:rsidP="0083387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фестиваля - Лопатина Нина Георгиевна, директор Центра патриотического воспитания и туризма «Зарница», Заслуженный работник Курортов и туризма Кубани. Жюри фестиваля: председатель жюри -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Горбунова Ольга Александровна –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балетмейстер, лауреат Международных и Всероссийских конкурсов балетмейстерских работ, обладатель серебряного знака ЮНЕСКО за заслуги в области хореографического искусства, заведующая сектором хореографии Дома народного творчества комитета по культуре Ленинградской области</w:t>
      </w:r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="00833879" w:rsidRPr="009875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преподаватель кафедры хореографии Санкт-Петербургского института культуры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 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жюри: </w:t>
      </w:r>
      <w:proofErr w:type="spellStart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Марусалов</w:t>
      </w:r>
      <w:proofErr w:type="spellEnd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Святослав Михайлович - режиссёр </w:t>
      </w:r>
      <w:proofErr w:type="spellStart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Минскконцерта</w:t>
      </w:r>
      <w:proofErr w:type="spellEnd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арт-директор Международного Фонда поддержки образовательных и культурных инициатив "Славянский кубок", отличник образования и лауреат государственной премии Республики Беларусь;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Ромодин</w:t>
      </w:r>
      <w:proofErr w:type="spellEnd"/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Александр Вадимович</w:t>
      </w:r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кандидат искусствоведения, заведующий сектором фольклора, старший научный сотрудник Российского института истории искусств;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Высокопреподобие протоиерей  Владимир Сергиенко - настоятель Православного 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приход </w:t>
      </w:r>
      <w:proofErr w:type="spellStart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Крестовоздвиженского</w:t>
      </w:r>
      <w:proofErr w:type="spellEnd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казачьего собора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Анненко</w:t>
      </w:r>
      <w:proofErr w:type="spellEnd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Валерий Иванович – советник председателя ДОСААФ России; Егоров Геннадий Георгиевич – Атаман Невской станицы, войсковой старшина;  Уваров 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Владимир Николаевич - художественный руководитель, директор, режиссёр Православного театра «Странник»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Кривошеева-Сергиенко Вероника Владимировна – руководитель «Ансамбля казаков Невской станицы» Православного прихода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Крестовоздвиженского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собора, обладатель Гран-при </w:t>
      </w:r>
      <w:r w:rsidRPr="0098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Александро-Невского фестиваля авторской песни.</w:t>
      </w:r>
    </w:p>
    <w:p w:rsidR="0098750C" w:rsidRPr="0098750C" w:rsidRDefault="0098750C" w:rsidP="0083387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0BE5" w:rsidRPr="0098750C" w:rsidRDefault="009156AA" w:rsidP="00DD0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Участники фестиваля</w:t>
      </w:r>
      <w:r w:rsidR="00661991" w:rsidRPr="009875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879" w:rsidRPr="0098750C" w:rsidRDefault="00661991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Образцовый фольклорный ансамбль «</w:t>
      </w:r>
      <w:proofErr w:type="spellStart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Прялюшки</w:t>
      </w:r>
      <w:proofErr w:type="spellEnd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МКУК «</w:t>
      </w:r>
      <w:proofErr w:type="spellStart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районный культурно-досуговый центр» </w:t>
      </w:r>
      <w:proofErr w:type="spellStart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Омская область (руководитель Новохатская Ирина Николаевна)</w:t>
      </w:r>
      <w:r w:rsidR="008B223F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Игнатенко Анна Борисовна солистка Народного фольклорного ансамбля «Калинушка», Игнатенко Вероника солистка вокального коллектива «Карусель» МКУК «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культурно-досуговый центр»,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Русановский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филиал, центр русской традиционной культуры «Истоки»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Омская область (заведующая филиалом, руководитель Центра русской традиционной культуры «Истоки»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Галькова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Николаевна)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Янковская Светлана </w:t>
      </w:r>
      <w:r w:rsidRPr="00987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750C">
        <w:rPr>
          <w:rFonts w:ascii="Times New Roman" w:hAnsi="Times New Roman" w:cs="Times New Roman"/>
          <w:sz w:val="24"/>
          <w:szCs w:val="24"/>
        </w:rPr>
        <w:t>Нововаршавский</w:t>
      </w:r>
      <w:proofErr w:type="spellEnd"/>
      <w:r w:rsidRPr="0098750C">
        <w:rPr>
          <w:rFonts w:ascii="Times New Roman" w:hAnsi="Times New Roman" w:cs="Times New Roman"/>
          <w:sz w:val="24"/>
          <w:szCs w:val="24"/>
        </w:rPr>
        <w:t xml:space="preserve"> культурно-досуговый центр», Славянский филиал, Омская область;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hAnsi="Times New Roman" w:cs="Times New Roman"/>
          <w:sz w:val="24"/>
          <w:szCs w:val="24"/>
        </w:rPr>
        <w:t xml:space="preserve">-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Ансамбль народного танца «Казачья душа» МБУ ДО «Дом детского творчества» г. Абинск, МБОУ СОШ №6 Краснодарского края (руководитель педагог дополнительного образования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Буглак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Сатеник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Робертовна);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Ансамбль казачье песни «Казачата» МБУДО ДШИ Черниговского района, п.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Сибирцево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Приморский край (руководитель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Маярович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Юрьевна);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Образцовый детский коллектив хореографическая студия «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Славяночка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солист Колесник Николай,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Центр дополнительного образования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Славянск-на-Кубани Краснодарского края (руководители Заслуженный работник культуры Кубани Дергачев Александр Дмитриевич, Дергачева Валентина Георгиевна);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Народный коллектив самодеятельного художественного творчества «Казачья душа» МБУК «ГДК» г. Ессентуки Ставропольский край (руководитель Туренко Елена Павловна)</w:t>
      </w:r>
      <w:r w:rsidR="00CF09E3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09E3" w:rsidRPr="0098750C" w:rsidRDefault="00CF09E3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Коллектив «ДРУЖИНА» и солистка Филиппова Анастасия, МБОУ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Игринская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№5 Удмуртская Республика (руководитель учитель музыки Ходырева Елена Александровна);</w:t>
      </w:r>
    </w:p>
    <w:p w:rsidR="00CF09E3" w:rsidRPr="0098750C" w:rsidRDefault="00CF09E3" w:rsidP="002A421B">
      <w:pPr>
        <w:pStyle w:val="a7"/>
        <w:spacing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Хоровой коллектив </w:t>
      </w: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ГБОУ КК   "СОШ - ИНТЕРНАТ НАРОДНОГО ИСКУССТВА ДЛЯ ОДАРЕННЫХ ДЕТЕЙ ИМ. В.Г. ЗАХАРЧЕНКО" (школа Кубанского казачьего хора) и солисты </w:t>
      </w:r>
      <w:r w:rsidRPr="0098750C">
        <w:rPr>
          <w:rFonts w:ascii="Times New Roman" w:hAnsi="Times New Roman" w:cs="Times New Roman"/>
          <w:sz w:val="24"/>
          <w:szCs w:val="24"/>
        </w:rPr>
        <w:t>Бабич Дарья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421B" w:rsidRPr="0098750C">
        <w:rPr>
          <w:rFonts w:ascii="Times New Roman" w:hAnsi="Times New Roman" w:cs="Times New Roman"/>
          <w:sz w:val="24"/>
          <w:szCs w:val="24"/>
        </w:rPr>
        <w:t>Петренко Дарья</w:t>
      </w:r>
      <w:r w:rsidR="002A421B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421B" w:rsidRPr="0098750C">
        <w:rPr>
          <w:rFonts w:ascii="Times New Roman" w:hAnsi="Times New Roman" w:cs="Times New Roman"/>
          <w:sz w:val="24"/>
          <w:szCs w:val="24"/>
        </w:rPr>
        <w:t>Черникова Ксения</w:t>
      </w:r>
      <w:r w:rsidR="002A421B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750C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="002A421B" w:rsidRPr="00987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(Руководитель Заслуженный работник культуры Кубани Лимарева Елена Владимировна)</w:t>
      </w:r>
      <w:r w:rsidR="002A421B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Ансамбль казачьей песни «Хуторяне» МКУК Дом культуры «Октябрь»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Нагайбакский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Челябинской области (директор 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Данилочкина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Николаевна);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Ансамбль «Казачий курень» Филиал МАУК Центр детского творчества «Светлячок»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Кашира Московская область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Веренич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Валерьевна);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Ансамбль «Алатырь» Центр детского творчества «Светлячок» г. Кашира Московская область (руководитель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Веренич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Валерьевна);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 ДО «Детская школа искусств №1» (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Селезнёв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Алексей, Толочкова Маргарита,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Мусатова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Мария, </w:t>
      </w:r>
      <w:r w:rsidR="001E20EE" w:rsidRPr="0098750C">
        <w:rPr>
          <w:rFonts w:ascii="Times New Roman" w:hAnsi="Times New Roman" w:cs="Times New Roman"/>
          <w:sz w:val="24"/>
          <w:szCs w:val="24"/>
        </w:rPr>
        <w:t xml:space="preserve">Пенкина Анна, </w:t>
      </w:r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Григорьева Валерия, </w:t>
      </w:r>
      <w:proofErr w:type="spellStart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Аблистимов</w:t>
      </w:r>
      <w:proofErr w:type="spellEnd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Никита, </w:t>
      </w:r>
      <w:proofErr w:type="spellStart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Понкратова</w:t>
      </w:r>
      <w:proofErr w:type="spellEnd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Геннадьевна)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Балашов Саратовская область (руководитель преподаватель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Понкратова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Геннадьевна);</w:t>
      </w:r>
    </w:p>
    <w:p w:rsidR="001E20EE" w:rsidRPr="0098750C" w:rsidRDefault="001E20EE" w:rsidP="001E2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Народный казачий ансамбль «Родные напевы» и солистка Илона 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Яковлева, МБУК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ДК «Меридиан» г.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Вилючинск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Камчатский край (художественный руководитель Наталья Александровна Горлова);</w:t>
      </w:r>
    </w:p>
    <w:p w:rsidR="001E20EE" w:rsidRPr="0098750C" w:rsidRDefault="001E20EE" w:rsidP="001E2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Народный детский казачий ансамбль «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Младушка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солистка Реутова Валерия, МБУК ДК «Меридиан» г.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Вилючинск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Камчатский край (художественный руководитель Наталья Александровна Горлова);</w:t>
      </w:r>
    </w:p>
    <w:p w:rsidR="001E20EE" w:rsidRPr="0098750C" w:rsidRDefault="001E20EE" w:rsidP="001E2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Сафронова Екатерина солистка ансамбля «Серебряные нотки» МБУ Центр культуры и искусства «Спутник» г. Фокино Приморский край (руководитель Наталья Николаевна Немирович-Данченко);</w:t>
      </w:r>
    </w:p>
    <w:p w:rsidR="00661991" w:rsidRPr="0098750C" w:rsidRDefault="001E20EE" w:rsidP="001E20E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Танцевальная </w:t>
      </w:r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студия </w:t>
      </w:r>
      <w:proofErr w:type="spellStart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Anya</w:t>
      </w:r>
      <w:proofErr w:type="spellEnd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dance</w:t>
      </w:r>
      <w:proofErr w:type="spellEnd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Гатчина Ленинградская область (руководители Дмитриева Анна Николаевна и Лаппалайнен Илона Леонидовна)</w:t>
      </w:r>
      <w:r w:rsidR="002D2ACD"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16CD" w:rsidRPr="0098750C" w:rsidRDefault="001E20EE" w:rsidP="005316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2018</w:t>
      </w:r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10:00 до 13:00 состоялся конкурс «Казачьему роду нет переводу»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«Казачьи традиции и современность», которые</w:t>
      </w:r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Православном театре «Странник» по адресу </w:t>
      </w:r>
      <w:proofErr w:type="spellStart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ул.Цветочная</w:t>
      </w:r>
      <w:proofErr w:type="spellEnd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 (</w:t>
      </w:r>
      <w:proofErr w:type="spellStart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Московские ворота).</w:t>
      </w:r>
    </w:p>
    <w:p w:rsidR="005A78A1" w:rsidRPr="0098750C" w:rsidRDefault="005A78A1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исполнители приняли участие в гала-концерте фестиваля, который состоялся в мраморном зале Российск</w:t>
      </w:r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этнографического музея 1 июля 2018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13:00 по адресу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ул.Инженерная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д.4/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proofErr w:type="spellStart"/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Невский проспект).</w:t>
      </w:r>
    </w:p>
    <w:p w:rsidR="00BC650F" w:rsidRPr="0098750C" w:rsidRDefault="00BC650F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творческие коллективы были награждены дипломами и кубками.</w:t>
      </w:r>
      <w:r w:rsidR="00FA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</w:t>
      </w:r>
      <w:r w:rsidR="00FA4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ивов были вручены благодарственные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</w:t>
      </w:r>
      <w:r w:rsidR="00FA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сьма</w:t>
      </w:r>
      <w:bookmarkStart w:id="0" w:name="_GoBack"/>
      <w:bookmarkEnd w:id="0"/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Атамана Союза казаков-воинов России и Зарубежья </w:t>
      </w:r>
      <w:proofErr w:type="spellStart"/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Водолацкого</w:t>
      </w:r>
      <w:proofErr w:type="spellEnd"/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Петровича за заслуги военно-патриотическом воспитании.</w:t>
      </w:r>
    </w:p>
    <w:p w:rsidR="00BC650F" w:rsidRPr="0098750C" w:rsidRDefault="00FA48C6" w:rsidP="00DE7F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участникам 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1E20EE" w:rsidRPr="0098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фестиваля-конкурса «Казачья застава» от </w:t>
      </w:r>
      <w:r w:rsidR="00DE7F89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ДОСААФ России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зачитано </w:t>
      </w:r>
      <w:r w:rsidR="00DE7F89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 Межрегионального отделения ДОСААФ Санкт-Петербурга и Ленинградской области, генерал-майором Потаповым А.Н.</w:t>
      </w:r>
    </w:p>
    <w:p w:rsidR="00C624C5" w:rsidRPr="0098750C" w:rsidRDefault="00FA48C6" w:rsidP="002D2A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24C5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фестива</w:t>
      </w:r>
      <w:r w:rsidR="002D2ACD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приветствовал начальник штаба </w:t>
      </w:r>
      <w:proofErr w:type="spellStart"/>
      <w:r w:rsidR="002D2ACD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Отдельского</w:t>
      </w:r>
      <w:proofErr w:type="spellEnd"/>
      <w:r w:rsidR="002D2ACD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казачьего общества «Областной отдел» (ОКО «Областной отдел») Смирнов Д.Ф.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Организационный комитет выражает благодарность за поддержку в подготовке и проведении </w:t>
      </w:r>
      <w:r w:rsidRPr="009875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="002D2ACD" w:rsidRPr="009875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75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Всероссийского фестиваля-конкурса “Казачья застава»: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Общероссийской общественно-государственной организации «Российское военно-историческое общество» (исполнительный директор В. А. Кононов);</w:t>
      </w:r>
    </w:p>
    <w:p w:rsidR="002D2ACD" w:rsidRPr="0098750C" w:rsidRDefault="002D2ACD" w:rsidP="002D2AC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ДОСААФ России (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ДОСААФ России, генерал-полковник А.П. Колмаков);                                                                                             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Союзу казаков-воинов России и Зарубежья (Верховный атаман А.П. </w:t>
      </w:r>
      <w:proofErr w:type="spellStart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Водолацкий</w:t>
      </w:r>
      <w:proofErr w:type="spellEnd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Росс</w:t>
      </w:r>
      <w:r w:rsidR="003D16F4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ийскому Этнографическому музею (Директору ФБГУК «Российский этнографический музей» В. М. </w:t>
      </w:r>
      <w:proofErr w:type="spellStart"/>
      <w:r w:rsidR="003D16F4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Грусману</w:t>
      </w:r>
      <w:proofErr w:type="spellEnd"/>
      <w:r w:rsidR="003D16F4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86091C" w:rsidRPr="0098750C" w:rsidRDefault="0086091C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ГБУК Ленинградской области «Дом народного творчества» (Директору А.Г. Рыжову);</w:t>
      </w:r>
    </w:p>
    <w:p w:rsidR="003D16F4" w:rsidRPr="0098750C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Православному 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приходу </w:t>
      </w:r>
      <w:proofErr w:type="spellStart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Крестовоздвиженского</w:t>
      </w:r>
      <w:proofErr w:type="spellEnd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казачьего собора (настоятель храма, протоиерей Владимир);</w:t>
      </w:r>
    </w:p>
    <w:p w:rsidR="003D16F4" w:rsidRPr="0098750C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 Православному театру «Странник» (художественный руководитель В.Н.</w:t>
      </w:r>
      <w:r w:rsidR="002D2ACD"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Уваров).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</w:pPr>
    </w:p>
    <w:p w:rsidR="003D16F4" w:rsidRPr="00D61E4D" w:rsidRDefault="002D2ACD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05.07.2018</w:t>
      </w:r>
      <w:r w:rsidR="003D16F4" w:rsidRPr="00D61E4D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г.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Оргкомитет фестиваля</w:t>
      </w:r>
    </w:p>
    <w:p w:rsidR="00DD0BE5" w:rsidRDefault="00D132B7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BE5" w:rsidRPr="00D61E4D" w:rsidRDefault="00D61E4D" w:rsidP="00DD0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8(861)255-26-45, 8918-650-62-45</w:t>
      </w:r>
    </w:p>
    <w:p w:rsidR="00D61E4D" w:rsidRPr="00D61E4D" w:rsidRDefault="00FA48C6" w:rsidP="00DD0B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zarnica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2015@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inbox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61E4D" w:rsidRPr="00D61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54EB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EB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EB" w:rsidRPr="00DD0BE5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4EB" w:rsidRPr="00DD0BE5" w:rsidSect="001E20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3E36"/>
    <w:multiLevelType w:val="hybridMultilevel"/>
    <w:tmpl w:val="B25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F"/>
    <w:rsid w:val="000154EB"/>
    <w:rsid w:val="00187C71"/>
    <w:rsid w:val="001E20EE"/>
    <w:rsid w:val="0024615A"/>
    <w:rsid w:val="0029069F"/>
    <w:rsid w:val="002A421B"/>
    <w:rsid w:val="002D2ACD"/>
    <w:rsid w:val="00330F68"/>
    <w:rsid w:val="003D16F4"/>
    <w:rsid w:val="004665F9"/>
    <w:rsid w:val="005316CD"/>
    <w:rsid w:val="005A78A1"/>
    <w:rsid w:val="00661991"/>
    <w:rsid w:val="007162D6"/>
    <w:rsid w:val="00833879"/>
    <w:rsid w:val="00835591"/>
    <w:rsid w:val="0086091C"/>
    <w:rsid w:val="008B223F"/>
    <w:rsid w:val="009156AA"/>
    <w:rsid w:val="00986379"/>
    <w:rsid w:val="0098750C"/>
    <w:rsid w:val="00A54F7A"/>
    <w:rsid w:val="00A82C23"/>
    <w:rsid w:val="00BC4033"/>
    <w:rsid w:val="00BC650F"/>
    <w:rsid w:val="00BF1A25"/>
    <w:rsid w:val="00C624C5"/>
    <w:rsid w:val="00CF09E3"/>
    <w:rsid w:val="00D132B7"/>
    <w:rsid w:val="00D61E4D"/>
    <w:rsid w:val="00DD0BE5"/>
    <w:rsid w:val="00DE7F89"/>
    <w:rsid w:val="00E61DC5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79A5-4AA0-43C4-B251-20E7AD2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1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1E4D"/>
    <w:rPr>
      <w:color w:val="0563C1" w:themeColor="hyperlink"/>
      <w:u w:val="single"/>
    </w:rPr>
  </w:style>
  <w:style w:type="paragraph" w:styleId="a7">
    <w:name w:val="No Spacing"/>
    <w:uiPriority w:val="1"/>
    <w:qFormat/>
    <w:rsid w:val="00CF0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nica201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2017-05-12T13:10:00Z</cp:lastPrinted>
  <dcterms:created xsi:type="dcterms:W3CDTF">2017-05-10T09:20:00Z</dcterms:created>
  <dcterms:modified xsi:type="dcterms:W3CDTF">2018-07-05T11:27:00Z</dcterms:modified>
</cp:coreProperties>
</file>